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08FCE" w14:textId="03D39EA5" w:rsidR="00DD2503" w:rsidRDefault="00DD2503" w:rsidP="00DD2503">
      <w:pPr>
        <w:jc w:val="right"/>
        <w:rPr>
          <w:b/>
        </w:rPr>
      </w:pPr>
      <w:r>
        <w:rPr>
          <w:b/>
        </w:rPr>
        <w:t>Dat</w:t>
      </w:r>
      <w:r w:rsidRPr="00C510C1">
        <w:rPr>
          <w:b/>
        </w:rPr>
        <w:t>ë</w:t>
      </w:r>
      <w:r w:rsidR="00D65BD7">
        <w:rPr>
          <w:b/>
        </w:rPr>
        <w:t xml:space="preserve"> 15.11</w:t>
      </w:r>
      <w:r>
        <w:rPr>
          <w:b/>
        </w:rPr>
        <w:t>.2022</w:t>
      </w:r>
    </w:p>
    <w:p w14:paraId="641D023D" w14:textId="51B852E2" w:rsidR="00BB72CA" w:rsidRDefault="004F04E0">
      <w:pPr>
        <w:rPr>
          <w:b/>
        </w:rPr>
      </w:pPr>
      <w:r>
        <w:rPr>
          <w:b/>
        </w:rPr>
        <w:t>SHPALLJE</w:t>
      </w:r>
    </w:p>
    <w:p w14:paraId="20A1CE33" w14:textId="34501959" w:rsidR="00C510C1" w:rsidRDefault="00BD0B13" w:rsidP="006860D0">
      <w:pPr>
        <w:jc w:val="both"/>
        <w:rPr>
          <w:b/>
        </w:rPr>
      </w:pPr>
      <w:r>
        <w:rPr>
          <w:b/>
        </w:rPr>
        <w:t>1 (një)  Specialist</w:t>
      </w:r>
      <w:r w:rsidR="00C510C1" w:rsidRPr="00C510C1">
        <w:rPr>
          <w:b/>
        </w:rPr>
        <w:t xml:space="preserve"> në Sektorin e Dizajnit dhe Produktit Kreativ, në Drejtorinë e Informimit të Qytetarëve, në Agjencinë për Media dhe Informim </w:t>
      </w:r>
      <w:r w:rsidR="00E06B3A" w:rsidRPr="00E06B3A">
        <w:rPr>
          <w:b/>
        </w:rPr>
        <w:t>- kategoria IV-a</w:t>
      </w:r>
    </w:p>
    <w:p w14:paraId="3F732D93" w14:textId="77777777" w:rsidR="00C510C1" w:rsidRDefault="00C510C1" w:rsidP="007366AF">
      <w:pPr>
        <w:rPr>
          <w:b/>
        </w:rPr>
      </w:pPr>
      <w:bookmarkStart w:id="0" w:name="_GoBack"/>
      <w:bookmarkEnd w:id="0"/>
    </w:p>
    <w:p w14:paraId="3D6576FA" w14:textId="596B6677" w:rsidR="007366AF" w:rsidRDefault="007366AF" w:rsidP="007366AF">
      <w: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B71670">
        <w:t xml:space="preserve">i ndryshuar, </w:t>
      </w:r>
      <w:r>
        <w:t xml:space="preserve">Agjencia për Media dhe Informim, shpall </w:t>
      </w:r>
      <w:r w:rsidR="003F7B9C">
        <w:t>konkurrimin</w:t>
      </w:r>
      <w:r>
        <w:t xml:space="preserve"> për vend të lirë pune në pozicionin:</w:t>
      </w:r>
    </w:p>
    <w:p w14:paraId="1A62A316" w14:textId="0159BAA0" w:rsidR="007366AF" w:rsidRPr="007366AF" w:rsidRDefault="00522EE8" w:rsidP="007366AF">
      <w:pPr>
        <w:rPr>
          <w:i/>
        </w:rPr>
      </w:pPr>
      <w:r>
        <w:rPr>
          <w:b/>
          <w:i/>
        </w:rPr>
        <w:t xml:space="preserve"> </w:t>
      </w:r>
      <w:r w:rsidR="007366AF" w:rsidRPr="007366AF">
        <w:rPr>
          <w:b/>
          <w:i/>
        </w:rPr>
        <w:t>Specialist</w:t>
      </w:r>
      <w:r w:rsidR="00BD0B13">
        <w:rPr>
          <w:b/>
          <w:i/>
        </w:rPr>
        <w:t xml:space="preserve"> </w:t>
      </w:r>
      <w:r w:rsidR="007366AF" w:rsidRPr="007366AF">
        <w:rPr>
          <w:b/>
          <w:i/>
        </w:rPr>
        <w:t xml:space="preserve">në Sektorin e </w:t>
      </w:r>
      <w:r w:rsidR="00A61240">
        <w:rPr>
          <w:b/>
          <w:i/>
        </w:rPr>
        <w:t>Diza</w:t>
      </w:r>
      <w:r w:rsidR="007651DC" w:rsidRPr="007651DC">
        <w:rPr>
          <w:b/>
          <w:i/>
        </w:rPr>
        <w:t>j</w:t>
      </w:r>
      <w:r w:rsidR="00A61240">
        <w:rPr>
          <w:b/>
          <w:i/>
        </w:rPr>
        <w:t>n</w:t>
      </w:r>
      <w:r w:rsidR="007651DC" w:rsidRPr="007651DC">
        <w:rPr>
          <w:b/>
          <w:i/>
        </w:rPr>
        <w:t>it dhe Produktit Kreativ</w:t>
      </w:r>
      <w:r w:rsidR="007366AF" w:rsidRPr="007366AF">
        <w:rPr>
          <w:b/>
          <w:i/>
        </w:rPr>
        <w:t>, në Drejtorinë e Informimit të Qytetarëve, në Agjencinë për Med</w:t>
      </w:r>
      <w:r w:rsidR="00442751">
        <w:rPr>
          <w:b/>
          <w:i/>
        </w:rPr>
        <w:t>ia dhe Informim - kategoria IV</w:t>
      </w:r>
      <w:r w:rsidR="007366AF" w:rsidRPr="007366AF">
        <w:rPr>
          <w:b/>
          <w:i/>
        </w:rPr>
        <w:t>-a</w:t>
      </w:r>
    </w:p>
    <w:p w14:paraId="55174F58" w14:textId="77777777" w:rsidR="0094443D" w:rsidRDefault="0094443D"/>
    <w:p w14:paraId="7A4BC053" w14:textId="603661E9" w:rsidR="007651DC" w:rsidRDefault="0094443D" w:rsidP="007651DC">
      <w:pPr>
        <w:rPr>
          <w:b/>
        </w:rPr>
      </w:pPr>
      <w:r w:rsidRPr="002C6A6A">
        <w:rPr>
          <w:b/>
        </w:rPr>
        <w:t>Përshkrimi</w:t>
      </w:r>
      <w:r w:rsidR="002C6A6A" w:rsidRPr="002C6A6A">
        <w:rPr>
          <w:b/>
        </w:rPr>
        <w:t xml:space="preserve"> i</w:t>
      </w:r>
      <w:r w:rsidRPr="002C6A6A">
        <w:rPr>
          <w:b/>
        </w:rPr>
        <w:t xml:space="preserve"> përgjith</w:t>
      </w:r>
      <w:r w:rsidR="002C6A6A" w:rsidRPr="002C6A6A">
        <w:rPr>
          <w:b/>
        </w:rPr>
        <w:t>sh</w:t>
      </w:r>
      <w:r w:rsidRPr="002C6A6A">
        <w:rPr>
          <w:b/>
        </w:rPr>
        <w:t>ë</w:t>
      </w:r>
      <w:r w:rsidR="002C6A6A" w:rsidRPr="002C6A6A">
        <w:rPr>
          <w:b/>
        </w:rPr>
        <w:t>m</w:t>
      </w:r>
      <w:r w:rsidR="00522EE8">
        <w:rPr>
          <w:b/>
        </w:rPr>
        <w:t xml:space="preserve"> i punës</w:t>
      </w:r>
      <w:r w:rsidRPr="002C6A6A">
        <w:rPr>
          <w:b/>
        </w:rPr>
        <w:t>:</w:t>
      </w:r>
    </w:p>
    <w:p w14:paraId="6E0F0F56" w14:textId="25295EA7" w:rsidR="007651DC" w:rsidRDefault="00D95694" w:rsidP="007111F8">
      <w:pPr>
        <w:rPr>
          <w:b/>
        </w:rPr>
      </w:pPr>
      <w:r>
        <w:rPr>
          <w:lang w:val="it-IT"/>
        </w:rPr>
        <w:t xml:space="preserve">- </w:t>
      </w:r>
      <w:r w:rsidR="007111F8">
        <w:rPr>
          <w:lang w:val="af-ZA"/>
        </w:rPr>
        <w:t xml:space="preserve">Dizenjon dhe </w:t>
      </w:r>
      <w:r w:rsidR="00220217">
        <w:rPr>
          <w:lang w:val="af-ZA"/>
        </w:rPr>
        <w:t>prodh</w:t>
      </w:r>
      <w:r w:rsidR="007111F8">
        <w:rPr>
          <w:lang w:val="af-ZA"/>
        </w:rPr>
        <w:t>on</w:t>
      </w:r>
      <w:r w:rsidR="007651DC" w:rsidRPr="0048222C">
        <w:rPr>
          <w:lang w:val="af-ZA"/>
        </w:rPr>
        <w:t xml:space="preserve"> </w:t>
      </w:r>
      <w:r w:rsidR="00993662">
        <w:rPr>
          <w:lang w:val="af-ZA"/>
        </w:rPr>
        <w:t>materiale ilustruese dhe sqaruese të informimit qytetar për botim</w:t>
      </w:r>
      <w:r w:rsidR="00671745">
        <w:rPr>
          <w:lang w:val="af-ZA"/>
        </w:rPr>
        <w:t>e</w:t>
      </w:r>
      <w:r w:rsidR="00993662">
        <w:rPr>
          <w:lang w:val="af-ZA"/>
        </w:rPr>
        <w:t xml:space="preserve"> digjitale</w:t>
      </w:r>
      <w:r w:rsidR="00671745">
        <w:rPr>
          <w:lang w:val="af-ZA"/>
        </w:rPr>
        <w:t xml:space="preserve"> ose jo, print ose </w:t>
      </w:r>
      <w:r w:rsidR="00671745" w:rsidRPr="00671745">
        <w:rPr>
          <w:i/>
          <w:iCs/>
          <w:lang w:val="af-ZA"/>
        </w:rPr>
        <w:t>on-line</w:t>
      </w:r>
      <w:r w:rsidR="00993662">
        <w:rPr>
          <w:lang w:val="af-ZA"/>
        </w:rPr>
        <w:t xml:space="preserve"> </w:t>
      </w:r>
      <w:r w:rsidR="007651DC" w:rsidRPr="0048222C">
        <w:rPr>
          <w:lang w:val="af-ZA"/>
        </w:rPr>
        <w:t xml:space="preserve">në përputhje me </w:t>
      </w:r>
      <w:r w:rsidR="00993662">
        <w:rPr>
          <w:lang w:val="af-ZA"/>
        </w:rPr>
        <w:t>kërkesat</w:t>
      </w:r>
      <w:r w:rsidR="007651DC" w:rsidRPr="0048222C">
        <w:rPr>
          <w:lang w:val="af-ZA"/>
        </w:rPr>
        <w:t xml:space="preserve"> e </w:t>
      </w:r>
      <w:r w:rsidR="00993662">
        <w:rPr>
          <w:lang w:val="af-ZA"/>
        </w:rPr>
        <w:t>Drejtorisë</w:t>
      </w:r>
      <w:r w:rsidR="00A61240">
        <w:rPr>
          <w:lang w:val="af-ZA"/>
        </w:rPr>
        <w:t xml:space="preserve"> </w:t>
      </w:r>
      <w:r w:rsidR="00993662">
        <w:rPr>
          <w:lang w:val="af-ZA"/>
        </w:rPr>
        <w:t>për Informimin e Q</w:t>
      </w:r>
      <w:r w:rsidR="00A61240">
        <w:rPr>
          <w:lang w:val="af-ZA"/>
        </w:rPr>
        <w:t>ytetar</w:t>
      </w:r>
      <w:r w:rsidR="00A61240" w:rsidRPr="0048222C">
        <w:rPr>
          <w:lang w:val="af-ZA"/>
        </w:rPr>
        <w:t>ë</w:t>
      </w:r>
      <w:r w:rsidR="00220217">
        <w:rPr>
          <w:lang w:val="af-ZA"/>
        </w:rPr>
        <w:t>ve</w:t>
      </w:r>
      <w:r w:rsidR="00993662">
        <w:rPr>
          <w:lang w:val="af-ZA"/>
        </w:rPr>
        <w:t xml:space="preserve"> në veçanti, dhe Agjencisë së Medias dhe Informimit në përgjithësi</w:t>
      </w:r>
      <w:r w:rsidR="007111F8">
        <w:rPr>
          <w:lang w:val="af-ZA"/>
        </w:rPr>
        <w:t>;</w:t>
      </w:r>
    </w:p>
    <w:p w14:paraId="004EB0EE" w14:textId="3A84346F" w:rsidR="00A61240" w:rsidRPr="00871DB7" w:rsidRDefault="00A61240" w:rsidP="007651DC">
      <w:pPr>
        <w:rPr>
          <w:lang w:val="af-ZA"/>
        </w:rPr>
      </w:pPr>
      <w:r w:rsidRPr="00871DB7">
        <w:rPr>
          <w:lang w:val="af-ZA"/>
        </w:rPr>
        <w:t xml:space="preserve">- </w:t>
      </w:r>
      <w:r w:rsidR="00955849">
        <w:rPr>
          <w:lang w:val="af-ZA"/>
        </w:rPr>
        <w:t xml:space="preserve">Asiston Sektorin për </w:t>
      </w:r>
      <w:r w:rsidR="00955849">
        <w:rPr>
          <w:rFonts w:cstheme="minorHAnsi"/>
        </w:rPr>
        <w:t>Informimin e</w:t>
      </w:r>
      <w:r w:rsidR="007111F8">
        <w:rPr>
          <w:rFonts w:cstheme="minorHAnsi"/>
        </w:rPr>
        <w:t xml:space="preserve"> Qytetarëve</w:t>
      </w:r>
      <w:r w:rsidR="00955849">
        <w:rPr>
          <w:rFonts w:cstheme="minorHAnsi"/>
        </w:rPr>
        <w:t xml:space="preserve"> në prodhimin e produkteve kreative në funksion të kanaleve të drejtpërdrejta të komunikimit</w:t>
      </w:r>
      <w:r w:rsidR="00286BA2">
        <w:rPr>
          <w:rFonts w:cstheme="minorHAnsi"/>
        </w:rPr>
        <w:t xml:space="preserve"> apo </w:t>
      </w:r>
      <w:r w:rsidR="00671745">
        <w:rPr>
          <w:rFonts w:cstheme="minorHAnsi"/>
        </w:rPr>
        <w:t xml:space="preserve">të </w:t>
      </w:r>
      <w:r w:rsidR="00286BA2">
        <w:rPr>
          <w:rFonts w:cstheme="minorHAnsi"/>
        </w:rPr>
        <w:t>botimeve</w:t>
      </w:r>
      <w:r w:rsidR="00EB7DF5">
        <w:rPr>
          <w:rFonts w:cstheme="minorHAnsi"/>
        </w:rPr>
        <w:t xml:space="preserve"> digjitale</w:t>
      </w:r>
      <w:r w:rsidR="00671745">
        <w:rPr>
          <w:rFonts w:cstheme="minorHAnsi"/>
        </w:rPr>
        <w:t xml:space="preserve"> ose jo, print ose </w:t>
      </w:r>
      <w:r w:rsidR="00671745" w:rsidRPr="00671745">
        <w:rPr>
          <w:rFonts w:cstheme="minorHAnsi"/>
          <w:i/>
          <w:iCs/>
        </w:rPr>
        <w:t>on-line</w:t>
      </w:r>
      <w:r w:rsidR="00286BA2">
        <w:rPr>
          <w:rFonts w:cstheme="minorHAnsi"/>
        </w:rPr>
        <w:t xml:space="preserve"> të Kryeministrisë</w:t>
      </w:r>
      <w:r w:rsidR="00955849">
        <w:rPr>
          <w:rFonts w:cstheme="minorHAnsi"/>
        </w:rPr>
        <w:t>, ministrive dhe agjencive të varësisë</w:t>
      </w:r>
      <w:r w:rsidR="00096334" w:rsidRPr="00871DB7">
        <w:rPr>
          <w:lang w:val="af-ZA"/>
        </w:rPr>
        <w:t>;</w:t>
      </w:r>
    </w:p>
    <w:p w14:paraId="02B2D679" w14:textId="3CD7CB81" w:rsidR="00EB7DF5" w:rsidRDefault="00EB7DF5" w:rsidP="00EB7DF5">
      <w:pPr>
        <w:rPr>
          <w:lang w:val="af-ZA"/>
        </w:rPr>
      </w:pPr>
      <w:r>
        <w:t>- Raporton pran</w:t>
      </w:r>
      <w:r w:rsidRPr="00CC7637">
        <w:t>ë</w:t>
      </w:r>
      <w:r>
        <w:t xml:space="preserve"> p</w:t>
      </w:r>
      <w:r w:rsidRPr="00CC7637">
        <w:t>ë</w:t>
      </w:r>
      <w:r>
        <w:t>rgjegj</w:t>
      </w:r>
      <w:r w:rsidRPr="00CC7637">
        <w:t>ë</w:t>
      </w:r>
      <w:r>
        <w:t>sit t</w:t>
      </w:r>
      <w:r w:rsidRPr="00CC7637">
        <w:t>ë</w:t>
      </w:r>
      <w:r>
        <w:t xml:space="preserve"> sektorit dhe drejtorit të drejtorisë p</w:t>
      </w:r>
      <w:r w:rsidRPr="00CC7637">
        <w:t>ë</w:t>
      </w:r>
      <w:r w:rsidR="00BD0FC7">
        <w:t>r ecurinë e procesit të dizenjimit dhe prodhim</w:t>
      </w:r>
      <w:r>
        <w:t>it</w:t>
      </w:r>
      <w:r w:rsidR="00BD0FC7">
        <w:t xml:space="preserve"> të materialit</w:t>
      </w:r>
      <w:r>
        <w:t xml:space="preserve"> kreativ</w:t>
      </w:r>
      <w:r>
        <w:rPr>
          <w:lang w:val="af-ZA"/>
        </w:rPr>
        <w:t>;</w:t>
      </w:r>
    </w:p>
    <w:p w14:paraId="65E65D72" w14:textId="5A4BDC0A" w:rsidR="00F97BA1" w:rsidRDefault="00D95694" w:rsidP="007651DC">
      <w:pPr>
        <w:spacing w:after="0" w:line="240" w:lineRule="auto"/>
      </w:pPr>
      <w:r w:rsidRPr="00871DB7">
        <w:rPr>
          <w:lang w:val="af-ZA"/>
        </w:rPr>
        <w:t xml:space="preserve">- </w:t>
      </w:r>
      <w:r w:rsidR="00286BA2">
        <w:rPr>
          <w:lang w:val="af-ZA"/>
        </w:rPr>
        <w:t>Garanton</w:t>
      </w:r>
      <w:r w:rsidR="007111F8">
        <w:rPr>
          <w:rFonts w:cstheme="minorHAnsi"/>
        </w:rPr>
        <w:t xml:space="preserve"> ecurinë dhe mbarëvajtjen e punës në grup përmes a</w:t>
      </w:r>
      <w:r w:rsidR="00621257" w:rsidRPr="00871DB7">
        <w:rPr>
          <w:lang w:val="af-ZA"/>
        </w:rPr>
        <w:t>ftësi</w:t>
      </w:r>
      <w:r w:rsidR="007111F8">
        <w:rPr>
          <w:lang w:val="af-ZA"/>
        </w:rPr>
        <w:t>ve</w:t>
      </w:r>
      <w:r w:rsidR="00F97BA1" w:rsidRPr="00871DB7">
        <w:t xml:space="preserve"> analitik</w:t>
      </w:r>
      <w:r w:rsidR="00621257" w:rsidRPr="00871DB7">
        <w:t>e dhe</w:t>
      </w:r>
      <w:r w:rsidR="00F97BA1" w:rsidRPr="00871DB7">
        <w:t xml:space="preserve"> komunikuese me kolegët dhe </w:t>
      </w:r>
      <w:r w:rsidR="007111F8">
        <w:t>eprorët.</w:t>
      </w:r>
    </w:p>
    <w:p w14:paraId="519BC717" w14:textId="77777777" w:rsidR="008521DE" w:rsidRDefault="008521DE" w:rsidP="0094443D"/>
    <w:p w14:paraId="60319C10" w14:textId="77777777" w:rsidR="007366AF" w:rsidRPr="0016598A" w:rsidRDefault="007366AF" w:rsidP="007366AF">
      <w:pPr>
        <w:rPr>
          <w:b/>
          <w:i/>
        </w:rPr>
      </w:pPr>
      <w:r w:rsidRPr="0016598A">
        <w:rPr>
          <w:b/>
          <w:i/>
        </w:rPr>
        <w:t>Aplikantët duhet të plotësojnë kërkesat si më poshtë:</w:t>
      </w:r>
    </w:p>
    <w:p w14:paraId="6A3D026D" w14:textId="77777777" w:rsidR="007366AF" w:rsidRDefault="007366AF" w:rsidP="007366AF">
      <w:r w:rsidRPr="00871DB7">
        <w:t>- T</w:t>
      </w:r>
      <w:r w:rsidR="00442751" w:rsidRPr="00871DB7">
        <w:t xml:space="preserve">ë zotërojnë diplomë të nivelit </w:t>
      </w:r>
      <w:r w:rsidRPr="00871DB7">
        <w:t>"</w:t>
      </w:r>
      <w:r w:rsidR="00621257" w:rsidRPr="00871DB7">
        <w:t>Bachelor</w:t>
      </w:r>
      <w:r w:rsidR="007651DC" w:rsidRPr="00871DB7">
        <w:t>”</w:t>
      </w:r>
      <w:r w:rsidRPr="00871DB7">
        <w:t>;</w:t>
      </w:r>
    </w:p>
    <w:p w14:paraId="41931006" w14:textId="00677416" w:rsidR="00621257" w:rsidRDefault="00621257" w:rsidP="007366AF">
      <w:r>
        <w:t xml:space="preserve">- </w:t>
      </w:r>
      <w:r w:rsidR="00D06D6D">
        <w:t>Të kenë n</w:t>
      </w:r>
      <w:r>
        <w:t xml:space="preserve">johuri të </w:t>
      </w:r>
      <w:r w:rsidR="00993662">
        <w:t xml:space="preserve">avancuara të </w:t>
      </w:r>
      <w:r>
        <w:t xml:space="preserve">programeve të </w:t>
      </w:r>
      <w:r w:rsidR="00993662">
        <w:t>dizenjos</w:t>
      </w:r>
      <w:r>
        <w:t xml:space="preserve"> </w:t>
      </w:r>
      <w:r w:rsidR="00871DB7">
        <w:t>si: Adobe Photoshop, Adobe Premiere, Adobe Illus</w:t>
      </w:r>
      <w:r w:rsidR="00993662">
        <w:t>trator, Adobe After Effects</w:t>
      </w:r>
      <w:r w:rsidR="00871DB7">
        <w:t>.</w:t>
      </w:r>
    </w:p>
    <w:p w14:paraId="41DA9CC2" w14:textId="00BD9AB6" w:rsidR="007366AF" w:rsidRDefault="007366AF" w:rsidP="00DA6EC3">
      <w:r>
        <w:t xml:space="preserve">- </w:t>
      </w:r>
      <w:r w:rsidR="003754D0">
        <w:t>Preferohet të kenë eks</w:t>
      </w:r>
      <w:r w:rsidR="00621257">
        <w:t>perienc</w:t>
      </w:r>
      <w:r w:rsidR="003754D0">
        <w:t>ë</w:t>
      </w:r>
      <w:r w:rsidR="00621257">
        <w:t xml:space="preserve"> të mëparshme pune në sektorë të ngj</w:t>
      </w:r>
      <w:r w:rsidR="00FD3DB6">
        <w:t>a</w:t>
      </w:r>
      <w:r w:rsidR="00621257">
        <w:t>shëm</w:t>
      </w:r>
      <w:r>
        <w:t>;</w:t>
      </w:r>
    </w:p>
    <w:p w14:paraId="7ABC8B80" w14:textId="77777777" w:rsidR="007366AF" w:rsidRDefault="007366AF" w:rsidP="007366AF"/>
    <w:p w14:paraId="2E40A337" w14:textId="77777777" w:rsidR="007366AF" w:rsidRPr="0016598A" w:rsidRDefault="007366AF" w:rsidP="007366AF">
      <w:pPr>
        <w:rPr>
          <w:b/>
          <w:i/>
        </w:rPr>
      </w:pPr>
      <w:r w:rsidRPr="0016598A">
        <w:rPr>
          <w:b/>
          <w:i/>
        </w:rPr>
        <w:t>Dokumentacioni, mënyra dhe afati i dorëzimit:</w:t>
      </w:r>
    </w:p>
    <w:p w14:paraId="35A7CA61" w14:textId="7F2C0077" w:rsidR="007366AF" w:rsidRDefault="00D10D7E" w:rsidP="007366AF">
      <w:r>
        <w:t xml:space="preserve"> Aplikantët </w:t>
      </w:r>
      <w:r w:rsidR="008041FC">
        <w:t>duhet të paraqesin</w:t>
      </w:r>
      <w:r w:rsidR="007366AF">
        <w:t xml:space="preserve"> në Agjencinë për Media dhe Informim në adresën: </w:t>
      </w:r>
      <w:r w:rsidR="00993662">
        <w:t xml:space="preserve">Bulevardi Dëshmorët e Kombit, Pallati </w:t>
      </w:r>
      <w:r w:rsidR="00AB5311">
        <w:t xml:space="preserve">i </w:t>
      </w:r>
      <w:r w:rsidR="00993662">
        <w:t xml:space="preserve">Kongreseve, </w:t>
      </w:r>
      <w:r w:rsidR="007366AF">
        <w:t>Tiranë</w:t>
      </w:r>
      <w:r w:rsidR="00384DB9">
        <w:t xml:space="preserve"> ose në adresën e e-mailit vakance@mia.gov.al</w:t>
      </w:r>
      <w:r w:rsidR="007366AF">
        <w:t xml:space="preserve">, këto </w:t>
      </w:r>
      <w:r w:rsidR="003F7B9C">
        <w:t>dokumente</w:t>
      </w:r>
      <w:r w:rsidR="007366AF">
        <w:t>:</w:t>
      </w:r>
    </w:p>
    <w:p w14:paraId="010BCDA0" w14:textId="2B38A4A6" w:rsidR="007366AF" w:rsidRDefault="007366AF" w:rsidP="0023203C">
      <w:pPr>
        <w:pStyle w:val="ListParagraph"/>
        <w:numPr>
          <w:ilvl w:val="0"/>
          <w:numId w:val="6"/>
        </w:numPr>
        <w:spacing w:line="256" w:lineRule="auto"/>
      </w:pPr>
      <w:r>
        <w:lastRenderedPageBreak/>
        <w:t xml:space="preserve">Letër </w:t>
      </w:r>
      <w:r w:rsidR="0023203C">
        <w:t>interesi ku specifikohet pozicioni për të cilin aplikojnë;</w:t>
      </w:r>
    </w:p>
    <w:p w14:paraId="3CDC1EA9" w14:textId="3D2BDD9C" w:rsidR="007366AF" w:rsidRDefault="007366AF" w:rsidP="00633450">
      <w:pPr>
        <w:pStyle w:val="ListParagraph"/>
        <w:numPr>
          <w:ilvl w:val="0"/>
          <w:numId w:val="4"/>
        </w:numPr>
      </w:pPr>
      <w:r>
        <w:t>CV;</w:t>
      </w:r>
    </w:p>
    <w:p w14:paraId="63910153" w14:textId="290D85E2" w:rsidR="007366AF" w:rsidRDefault="007366AF" w:rsidP="00633450">
      <w:pPr>
        <w:pStyle w:val="ListParagraph"/>
        <w:numPr>
          <w:ilvl w:val="0"/>
          <w:numId w:val="4"/>
        </w:numPr>
      </w:pPr>
      <w:r>
        <w:t>Fotokopje të diplomës dhe listës së notave;</w:t>
      </w:r>
    </w:p>
    <w:p w14:paraId="78E97575" w14:textId="2C5B640B" w:rsidR="00633450" w:rsidRDefault="007366AF" w:rsidP="00633450">
      <w:pPr>
        <w:pStyle w:val="ListParagraph"/>
        <w:numPr>
          <w:ilvl w:val="0"/>
          <w:numId w:val="4"/>
        </w:numPr>
      </w:pPr>
      <w:r>
        <w:t>Fotokopje të librezës së punës</w:t>
      </w:r>
      <w:r w:rsidR="009A6AD2">
        <w:t xml:space="preserve"> nëse kanë</w:t>
      </w:r>
      <w:r>
        <w:t>;</w:t>
      </w:r>
    </w:p>
    <w:p w14:paraId="1034D6BA" w14:textId="324AAEF0" w:rsidR="00633450" w:rsidRDefault="00621257" w:rsidP="00633450">
      <w:pPr>
        <w:pStyle w:val="ListParagraph"/>
        <w:numPr>
          <w:ilvl w:val="0"/>
          <w:numId w:val="4"/>
        </w:numPr>
      </w:pPr>
      <w:r>
        <w:t>Certifikatë të kualifikimeve nëse ka</w:t>
      </w:r>
      <w:r w:rsidR="008354C5">
        <w:t>në</w:t>
      </w:r>
      <w:r w:rsidR="00633450">
        <w:t>;</w:t>
      </w:r>
    </w:p>
    <w:p w14:paraId="6050B5BC" w14:textId="494FE9B9" w:rsidR="00633450" w:rsidRDefault="00633450" w:rsidP="00633450">
      <w:pPr>
        <w:pStyle w:val="ListParagraph"/>
        <w:numPr>
          <w:ilvl w:val="0"/>
          <w:numId w:val="4"/>
        </w:numPr>
      </w:pPr>
      <w:r>
        <w:t>Numër kontakti dhe adresë e-maili.</w:t>
      </w:r>
    </w:p>
    <w:p w14:paraId="36750484" w14:textId="77777777" w:rsidR="007366AF" w:rsidRDefault="007366AF" w:rsidP="007366AF">
      <w:r>
        <w:t xml:space="preserve"> </w:t>
      </w:r>
    </w:p>
    <w:p w14:paraId="73F988E5" w14:textId="71F15528" w:rsidR="00101414" w:rsidRDefault="00101414" w:rsidP="00101414">
      <w:r>
        <w:t>Afati përfundimtar për dorëzimin e aplikimeve dhe dokumenta</w:t>
      </w:r>
      <w:r w:rsidR="00D65BD7">
        <w:t>cionit të plotë është data 22.11</w:t>
      </w:r>
      <w:r>
        <w:t xml:space="preserve">.2022. Mosparaqitja e plotë e dokumenteve brenda kësaj sjell skualifikim të aplikantit </w:t>
      </w:r>
    </w:p>
    <w:p w14:paraId="6F8940DF" w14:textId="1E4E1FB8" w:rsidR="007366AF" w:rsidRDefault="007366AF" w:rsidP="007366AF">
      <w:r w:rsidRPr="00220217">
        <w:t xml:space="preserve">Aplikantët njoftohen individualisht dhe nëpërmjet </w:t>
      </w:r>
      <w:r w:rsidR="00621257" w:rsidRPr="00220217">
        <w:t xml:space="preserve">adresës së </w:t>
      </w:r>
      <w:r w:rsidR="00591BC6" w:rsidRPr="00220217">
        <w:t>e</w:t>
      </w:r>
      <w:r w:rsidR="00591BC6">
        <w:t>-</w:t>
      </w:r>
      <w:r w:rsidR="00591BC6" w:rsidRPr="00220217">
        <w:t>ma</w:t>
      </w:r>
      <w:r w:rsidR="00591BC6">
        <w:t>i</w:t>
      </w:r>
      <w:r w:rsidR="00591BC6" w:rsidRPr="00220217">
        <w:t>li</w:t>
      </w:r>
      <w:r w:rsidR="00591BC6">
        <w:t>t</w:t>
      </w:r>
      <w:r w:rsidR="00621257" w:rsidRPr="00220217">
        <w:t xml:space="preserve"> ose telefonit </w:t>
      </w:r>
      <w:r w:rsidRPr="00220217">
        <w:t>për verifikimin e plotësimit të krit</w:t>
      </w:r>
      <w:r w:rsidR="009A6AD2">
        <w:t>ereve të kërkuara, procesin e anki</w:t>
      </w:r>
      <w:r w:rsidRPr="00220217">
        <w:t>m</w:t>
      </w:r>
      <w:r w:rsidR="009A6AD2">
        <w:t>im</w:t>
      </w:r>
      <w:r w:rsidRPr="00220217">
        <w:t xml:space="preserve">it, datën e </w:t>
      </w:r>
      <w:r w:rsidR="00621257" w:rsidRPr="00220217">
        <w:t>provimit me gojë</w:t>
      </w:r>
      <w:r w:rsidRPr="00220217">
        <w:t xml:space="preserve"> si dhe për infor</w:t>
      </w:r>
      <w:r w:rsidR="00442751" w:rsidRPr="00220217">
        <w:t>macione të tjera të nevojshme.</w:t>
      </w:r>
      <w:r w:rsidR="00442751">
        <w:t xml:space="preserve"> </w:t>
      </w:r>
    </w:p>
    <w:p w14:paraId="7F8AAC56" w14:textId="77777777" w:rsidR="002C6A6A" w:rsidRPr="002C6A6A" w:rsidRDefault="002C6A6A" w:rsidP="007366AF">
      <w:pPr>
        <w:rPr>
          <w:b/>
        </w:rPr>
      </w:pPr>
    </w:p>
    <w:sectPr w:rsidR="002C6A6A" w:rsidRPr="002C6A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56150"/>
    <w:multiLevelType w:val="hybridMultilevel"/>
    <w:tmpl w:val="05CCD5D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B47F4"/>
    <w:multiLevelType w:val="hybridMultilevel"/>
    <w:tmpl w:val="B0A2B428"/>
    <w:lvl w:ilvl="0" w:tplc="0409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8342B"/>
    <w:multiLevelType w:val="hybridMultilevel"/>
    <w:tmpl w:val="B394CD76"/>
    <w:lvl w:ilvl="0" w:tplc="F49E18EA">
      <w:numFmt w:val="bullet"/>
      <w:lvlText w:val="–"/>
      <w:lvlJc w:val="left"/>
      <w:pPr>
        <w:ind w:left="870" w:hanging="510"/>
      </w:pPr>
      <w:rPr>
        <w:rFonts w:ascii="Calibri" w:eastAsiaTheme="minorHAnsi" w:hAnsi="Calibri" w:cs="Calibri" w:hint="default"/>
      </w:rPr>
    </w:lvl>
    <w:lvl w:ilvl="1" w:tplc="B3204CB8">
      <w:numFmt w:val="bullet"/>
      <w:lvlText w:val="-"/>
      <w:lvlJc w:val="left"/>
      <w:pPr>
        <w:ind w:left="1590" w:hanging="51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A7A82"/>
    <w:multiLevelType w:val="hybridMultilevel"/>
    <w:tmpl w:val="700E51AE"/>
    <w:lvl w:ilvl="0" w:tplc="0409000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4548E9"/>
    <w:multiLevelType w:val="hybridMultilevel"/>
    <w:tmpl w:val="944CA1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3D"/>
    <w:rsid w:val="00013A1D"/>
    <w:rsid w:val="00096334"/>
    <w:rsid w:val="00101414"/>
    <w:rsid w:val="00220217"/>
    <w:rsid w:val="0023203C"/>
    <w:rsid w:val="00286BA2"/>
    <w:rsid w:val="002C6A6A"/>
    <w:rsid w:val="003754D0"/>
    <w:rsid w:val="00384DB9"/>
    <w:rsid w:val="003F7B9C"/>
    <w:rsid w:val="00442751"/>
    <w:rsid w:val="0048648D"/>
    <w:rsid w:val="004E4415"/>
    <w:rsid w:val="004F04E0"/>
    <w:rsid w:val="00522EE8"/>
    <w:rsid w:val="00591BC6"/>
    <w:rsid w:val="00621257"/>
    <w:rsid w:val="00633450"/>
    <w:rsid w:val="00671745"/>
    <w:rsid w:val="006860D0"/>
    <w:rsid w:val="007111F8"/>
    <w:rsid w:val="007366AF"/>
    <w:rsid w:val="007623E9"/>
    <w:rsid w:val="007651DC"/>
    <w:rsid w:val="008041FC"/>
    <w:rsid w:val="008354C5"/>
    <w:rsid w:val="008521DE"/>
    <w:rsid w:val="00871DB7"/>
    <w:rsid w:val="0094443D"/>
    <w:rsid w:val="009453EF"/>
    <w:rsid w:val="00955849"/>
    <w:rsid w:val="00993662"/>
    <w:rsid w:val="00994BC2"/>
    <w:rsid w:val="009A6AD2"/>
    <w:rsid w:val="00A61240"/>
    <w:rsid w:val="00AB5311"/>
    <w:rsid w:val="00AE4556"/>
    <w:rsid w:val="00B5088B"/>
    <w:rsid w:val="00B71670"/>
    <w:rsid w:val="00BB72CA"/>
    <w:rsid w:val="00BD0B13"/>
    <w:rsid w:val="00BD0FC7"/>
    <w:rsid w:val="00C510C1"/>
    <w:rsid w:val="00D06D6D"/>
    <w:rsid w:val="00D10D7E"/>
    <w:rsid w:val="00D65BD7"/>
    <w:rsid w:val="00D8083D"/>
    <w:rsid w:val="00D95694"/>
    <w:rsid w:val="00DA6EC3"/>
    <w:rsid w:val="00DD2503"/>
    <w:rsid w:val="00E06B3A"/>
    <w:rsid w:val="00E0719E"/>
    <w:rsid w:val="00EB7DF5"/>
    <w:rsid w:val="00F22095"/>
    <w:rsid w:val="00F97BA1"/>
    <w:rsid w:val="00FD3D28"/>
    <w:rsid w:val="00FD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4B8A3C"/>
  <w15:docId w15:val="{B6361662-992E-451A-8C54-7DBF5037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4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6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0D0"/>
    <w:rPr>
      <w:rFonts w:ascii="Segoe UI" w:hAnsi="Segoe UI" w:cs="Segoe UI"/>
      <w:sz w:val="18"/>
      <w:szCs w:val="18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User</cp:lastModifiedBy>
  <cp:revision>3</cp:revision>
  <cp:lastPrinted>2022-11-14T12:22:00Z</cp:lastPrinted>
  <dcterms:created xsi:type="dcterms:W3CDTF">2022-11-14T09:36:00Z</dcterms:created>
  <dcterms:modified xsi:type="dcterms:W3CDTF">2022-11-14T12:22:00Z</dcterms:modified>
</cp:coreProperties>
</file>